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Yurtning qizil toshlari qondan qizargan, uzorida ungan gullar elning yigitlarining qonidan qontalashday.</w:t>
      </w:r>
    </w:p>
    <w:p>
      <w:r>
        <w:rPr>
          <w:rFonts w:ascii="times New Roman" w:hAnsi="times New Roman" w:cs="times New Roman" w:eastAsia="times New Roman"/>
        </w:rPr>
        <w:t>Bundan chapga qarasangiz qirmizi olmayu qora uzumlarini ko'z-ko'z qilib Naxchivon, Shusha yastanib yotadi. O'ngga qarasangiz, uzoqlarda Shirvon, Tabriz, Xuroson nozlanadi.</w:t>
      </w:r>
    </w:p>
    <w:p>
      <w:r>
        <w:rPr>
          <w:rFonts w:ascii="times New Roman" w:hAnsi="times New Roman" w:cs="times New Roman" w:eastAsia="times New Roman"/>
        </w:rPr>
        <w:t>Bir mahallar dovruqli Shohrux Mirzoning izlari qolgan bu ajib yurtda bugun o'rtadan chegara olingan. Chegara deganlari - eni ikki yuz quloch keladigan uzun kenglik. Tabriz tomonidan ellik metrlik mayda qora tuproq sepilgan, qush yursa ham bilinadi. Shusha tomonidan ham ellik metr enli qora tuproq molalalangan, bu yoqdan ham qush qo'nsa izi qoladi. O'rtada bir necha qavatli tikanli simlar, bo'yi ikki metrlik yog'och ustunlarga boylanib, baland-past bo'lib cho'zilib ketgan. Ustunlar oq-qora ranglarga bo'yalgan, har birida "Davlat chegarasi" degan yozuv bor.</w:t>
      </w:r>
    </w:p>
    <w:p>
      <w:r>
        <w:rPr>
          <w:rFonts w:ascii="times New Roman" w:hAnsi="times New Roman" w:cs="times New Roman" w:eastAsia="times New Roman"/>
        </w:rPr>
        <w:t>Har yer  har yerda bo'z yigitlar qo'llarida qurol bilan tikkayib turadilar. Ular yurtning chegarasini qo'riqlaydilar.</w:t>
      </w:r>
    </w:p>
    <w:p>
      <w:r>
        <w:rPr>
          <w:rFonts w:ascii="times New Roman" w:hAnsi="times New Roman" w:cs="times New Roman" w:eastAsia="times New Roman"/>
        </w:rPr>
        <w:t>Sakkiz yuz quloch  uzoq masofa. Chegara tortilganida elning yarmi u yoqda qolib ketgan, ikkinchi yarmi bu yoqda. Qarindoshlarning yarmi u yoq, yarmi bu yoq.</w:t>
      </w:r>
    </w:p>
    <w:p>
      <w:r>
        <w:rPr>
          <w:rFonts w:ascii="times New Roman" w:hAnsi="times New Roman" w:cs="times New Roman" w:eastAsia="times New Roman"/>
        </w:rPr>
        <w:t>Hozir chegaraning u yog'ida yuz-yuz ellik chog'li olomon, bu yog'ida ham shuncha kishi, nima qilarini bilmay tentiraydi.</w:t>
      </w:r>
    </w:p>
    <w:p>
      <w:r>
        <w:rPr>
          <w:rFonts w:ascii="times New Roman" w:hAnsi="times New Roman" w:cs="times New Roman" w:eastAsia="times New Roman"/>
        </w:rPr>
        <w:t>Xotin-xalaj, kampirlar yig'lashadi.</w:t>
      </w:r>
    </w:p>
    <w:p>
      <w:r>
        <w:rPr>
          <w:rFonts w:ascii="times New Roman" w:hAnsi="times New Roman" w:cs="times New Roman" w:eastAsia="times New Roman"/>
        </w:rPr>
        <w:t>Ikki tomonda xalq yig'ilgani uchun hushyor chegarachilar favqulodda holat e'lon qilishgan, qo'shimcha kuchlar yetib kelgan, ularning qo'mondoni Katta ham shu yerda, hushyorlik bilan voqeani kuzatmoqda.</w:t>
      </w:r>
    </w:p>
    <w:p>
      <w:r>
        <w:rPr>
          <w:rFonts w:ascii="times New Roman" w:hAnsi="times New Roman" w:cs="times New Roman" w:eastAsia="times New Roman"/>
        </w:rPr>
        <w:t xml:space="preserve"> Hm-m,  deydi u, papirosini tutatib.  Bu turkvachchalar nimaga bu yerga to'planishyapti, a, Osobist?</w:t>
      </w:r>
    </w:p>
    <w:p>
      <w:r>
        <w:rPr>
          <w:rFonts w:ascii="times New Roman" w:hAnsi="times New Roman" w:cs="times New Roman" w:eastAsia="times New Roman"/>
        </w:rPr>
        <w:t>Osobist deganlari  ozg'in, jiddiy bir yigit.</w:t>
      </w:r>
    </w:p>
    <w:p>
      <w:r>
        <w:rPr>
          <w:rFonts w:ascii="times New Roman" w:hAnsi="times New Roman" w:cs="times New Roman" w:eastAsia="times New Roman"/>
        </w:rPr>
        <w:t xml:space="preserve"> Bilmadim, o'rtoq boshliq,  deyi Osobist.</w:t>
      </w:r>
    </w:p>
    <w:p>
      <w:r>
        <w:rPr>
          <w:rFonts w:ascii="times New Roman" w:hAnsi="times New Roman" w:cs="times New Roman" w:eastAsia="times New Roman"/>
        </w:rPr>
        <w:t xml:space="preserve"> Bu yerda chegara bo'lishi kerakmasiydi, bilasan-a?.</w:t>
      </w:r>
    </w:p>
    <w:p>
      <w:r>
        <w:rPr>
          <w:rFonts w:ascii="times New Roman" w:hAnsi="times New Roman" w:cs="times New Roman" w:eastAsia="times New Roman"/>
        </w:rPr>
        <w:t xml:space="preserve"> Ha, bilaman,  deydi osobist.</w:t>
      </w:r>
    </w:p>
    <w:p>
      <w:r>
        <w:rPr>
          <w:rFonts w:ascii="times New Roman" w:hAnsi="times New Roman" w:cs="times New Roman" w:eastAsia="times New Roman"/>
        </w:rPr>
        <w:t xml:space="preserve"> Agar Angliya bilan Amerika qarshilik qilmasaydi, o'sha tomonlarda hozir...  u qo'li bilan havoni kesib ko'rsatadi:  Ozodiston respublikasi bo'lardi!</w:t>
      </w:r>
    </w:p>
    <w:p>
      <w:r>
        <w:rPr>
          <w:rFonts w:ascii="times New Roman" w:hAnsi="times New Roman" w:cs="times New Roman" w:eastAsia="times New Roman"/>
        </w:rPr>
        <w:t xml:space="preserve"> Siz u yoqlarda bo'lgansiz, ko'proq bilasiz,  to'g'ri javobdan qochadi Osobist.</w:t>
      </w:r>
    </w:p>
    <w:p>
      <w:r>
        <w:rPr>
          <w:rFonts w:ascii="times New Roman" w:hAnsi="times New Roman" w:cs="times New Roman" w:eastAsia="times New Roman"/>
        </w:rPr>
        <w:t xml:space="preserve"> Hah senimi, leytenant,  deydi Katta.  Professionalsan-da, ko'rinib turibdi. Bilib qo'y: u yoqda biz partiya tuzgan edik. Xalq demokratik partiyasi! Avtonom respublika tuzgan edik. Bilasanmi, nimaga? Birinchidan, eron nefti uchun. Chunki fashistlar neftga intilmoqda edilar, u yerdan bo'lsa - Shimoliy Kavkazga! Ikkinchidan  Turkiyaga hujum qilish uchun!</w:t>
      </w:r>
    </w:p>
    <w:p>
      <w:r>
        <w:rPr>
          <w:rFonts w:ascii="times New Roman" w:hAnsi="times New Roman" w:cs="times New Roman" w:eastAsia="times New Roman"/>
        </w:rPr>
        <w:t xml:space="preserve"> Yo'g'-e,  deydi Osobist, ishonqiramay.</w:t>
      </w:r>
    </w:p>
    <w:p>
      <w:r>
        <w:rPr>
          <w:rFonts w:ascii="times New Roman" w:hAnsi="times New Roman" w:cs="times New Roman" w:eastAsia="times New Roman"/>
        </w:rPr>
        <w:t xml:space="preserve"> Turkiyaga rosa bosim qildik-da,  deydi Katta.  Agar ololganimizda bormi... Ardaxanni armanlarga berardik, Karsni gurjilarga... kurdlarni qo'llab-quvvatlardik... Ha, agar Yevropa bo'lmaganida, ularning bari bizniki, sotsialistik davlatlarga aylangan bo'lardi...</w:t>
      </w:r>
    </w:p>
    <w:p>
      <w:r>
        <w:rPr>
          <w:rFonts w:ascii="times New Roman" w:hAnsi="times New Roman" w:cs="times New Roman" w:eastAsia="times New Roman"/>
        </w:rPr>
        <w:t>Chegaraning u yog'ida ustiga yashil mato yopilgan tobut ko'rinadi. U yoqda urug'ning eng keksa oqsoqoli tunda, to'qson olti yoshida jonini Haqqa topshirgan. Vido mahali aytganki, meni o'zimning yurtimga, ota-onamning yoniga qo'yingiz, deb vasiyat qilgan. Tong saharlab mayit yuvib-o'ralib, safarga tappa-taxt qilingan, ammo chegaradan o'tishga ruxsat yo'q!</w:t>
      </w:r>
    </w:p>
    <w:p>
      <w:r>
        <w:rPr>
          <w:rFonts w:ascii="times New Roman" w:hAnsi="times New Roman" w:cs="times New Roman" w:eastAsia="times New Roman"/>
        </w:rPr>
        <w:t xml:space="preserve"> Kimdir o'lipti,  deydi Osobist.</w:t>
      </w:r>
    </w:p>
    <w:p>
      <w:r>
        <w:rPr>
          <w:rFonts w:ascii="times New Roman" w:hAnsi="times New Roman" w:cs="times New Roman" w:eastAsia="times New Roman"/>
        </w:rPr>
        <w:t xml:space="preserve"> Bularda shunaka odat bor  tug'ilgan joyiga ko'mishadi. Qayda tug'ildingu qayda o'lding, nima ahamiyati bor, baribiram ketasan yo'q bo'lib...</w:t>
      </w:r>
    </w:p>
    <w:p>
      <w:r>
        <w:rPr>
          <w:rFonts w:ascii="times New Roman" w:hAnsi="times New Roman" w:cs="times New Roman" w:eastAsia="times New Roman"/>
        </w:rPr>
        <w:t xml:space="preserve"> Bular Xudoga ishonishadi,  deydi Osobist.</w:t>
      </w:r>
    </w:p>
    <w:p>
      <w:r>
        <w:rPr>
          <w:rFonts w:ascii="times New Roman" w:hAnsi="times New Roman" w:cs="times New Roman" w:eastAsia="times New Roman"/>
        </w:rPr>
        <w:t xml:space="preserve"> Vaqti kelib ishonmaydigan bo'lishadi,  yana papirosini tutatadi Katta.  Bilasanmi, bu chegaraniyam biz tortganmiz.</w:t>
      </w:r>
    </w:p>
    <w:p>
      <w:r>
        <w:rPr>
          <w:rFonts w:ascii="times New Roman" w:hAnsi="times New Roman" w:cs="times New Roman" w:eastAsia="times New Roman"/>
        </w:rPr>
        <w:t xml:space="preserve"> Ochig'i, chor tarixini uncha bilmaymna,  deb tan oladi Osobist.  O'zim kambag'al dehqon bolasiman.</w:t>
      </w:r>
    </w:p>
    <w:p>
      <w:r>
        <w:rPr>
          <w:rFonts w:ascii="times New Roman" w:hAnsi="times New Roman" w:cs="times New Roman" w:eastAsia="times New Roman"/>
        </w:rPr>
        <w:t xml:space="preserve"> Bilish kerak,  deydi Katta.  Bilib ol, Osobist. Bir mahallar bu yerlarda gurkiragan ozar xonliklari bor edi. Ular gurjilar bilan yer talashishardi. Bularni boshqalardan ximoya kilamiz deb bildirmay kirib kelganmiz. Xonlarining adovatidan rosa foydalanganmiz. O'sha mahallar Turkiya ancha kuchli edi...</w:t>
      </w:r>
    </w:p>
    <w:p>
      <w:r>
        <w:rPr>
          <w:rFonts w:ascii="times New Roman" w:hAnsi="times New Roman" w:cs="times New Roman" w:eastAsia="times New Roman"/>
        </w:rPr>
        <w:t>Narigi tomondagilar bezovtalana boshlaydilar. Osobist durbindan askarlarga qaraydi.</w:t>
      </w:r>
    </w:p>
    <w:p>
      <w:r>
        <w:rPr>
          <w:rFonts w:ascii="times New Roman" w:hAnsi="times New Roman" w:cs="times New Roman" w:eastAsia="times New Roman"/>
        </w:rPr>
        <w:t xml:space="preserve"> Askarlar mahalliy xalqdan,  deydi tashvishlanib.</w:t>
      </w:r>
    </w:p>
    <w:p>
      <w:r>
        <w:rPr>
          <w:rFonts w:ascii="times New Roman" w:hAnsi="times New Roman" w:cs="times New Roman" w:eastAsia="times New Roman"/>
        </w:rPr>
        <w:t xml:space="preserve"> Ular allaqachon biznikilarga aylanishgan,  deydi Katta.  Hechqisi yo'q, parvo qilma.</w:t>
      </w:r>
    </w:p>
    <w:p>
      <w:r>
        <w:rPr>
          <w:rFonts w:ascii="times New Roman" w:hAnsi="times New Roman" w:cs="times New Roman" w:eastAsia="times New Roman"/>
        </w:rPr>
        <w:t>Chegarada xalq to'planganini ko'rgan zobitlar qo'shimcha kuchlarni olib kelganlar, bular chegara chizig'i oldida turadilar.</w:t>
      </w:r>
    </w:p>
    <w:p>
      <w:r>
        <w:rPr>
          <w:rFonts w:ascii="times New Roman" w:hAnsi="times New Roman" w:cs="times New Roman" w:eastAsia="times New Roman"/>
        </w:rPr>
        <w:t>Onalarning oyoqlari ostida mayda cho'liq-jo'jiq o'ralashadi. Ular barmoqlarini og'ziga solib, askarlarga anqayib tikilishadi.</w:t>
      </w:r>
    </w:p>
    <w:p>
      <w:r>
        <w:rPr>
          <w:rFonts w:ascii="times New Roman" w:hAnsi="times New Roman" w:cs="times New Roman" w:eastAsia="times New Roman"/>
        </w:rPr>
        <w:t xml:space="preserve"> Bularni hech narsadan xabari yo'q,  mulohaza qiladi Katta.  Bilib qo'y, Osobist. Bu  siyosat. Siyosat bor joyda kuch bor, kuchi borlar doim haq. Bu yerda bizning siyosatimiz kuchli  demak, bular nohaqdirlar.</w:t>
      </w:r>
    </w:p>
    <w:p>
      <w:r>
        <w:rPr>
          <w:rFonts w:ascii="times New Roman" w:hAnsi="times New Roman" w:cs="times New Roman" w:eastAsia="times New Roman"/>
        </w:rPr>
        <w:t>Osobist uni diqqat bilan tinglaydi.</w:t>
      </w:r>
    </w:p>
    <w:p>
      <w:r>
        <w:rPr>
          <w:rFonts w:ascii="times New Roman" w:hAnsi="times New Roman" w:cs="times New Roman" w:eastAsia="times New Roman"/>
        </w:rPr>
        <w:t xml:space="preserve"> Eh, agar Eronda Ozar avtonomiyasi yashab qolganida bormi...  deydi Katta.  Qara, har ikkala tomon ham birlashamiz deb to'lqinlanib turipti. Qarindoshlar-da. U yoqda turkmanlar ham avtonomiya berasan deyapti. Bu yoqda urush tugayapti... Eronni yarmi Amerika bilan Angliyada, qolgan yarmi bizlarda. Avtonomiya yashab kolganida, urush tugashi bilan Turkiyani egallagan bo'lardik, shu bilan naryog'da Afg'oniston orqali Pokistonu Hindistonga chiqardik.. shu tarz ulug' rus imperatorining azaliy orzusi amalga oshgan bo'lardi... bu yoqda uyg'urlardan foydalanib, Xitoydan Yapongacha egallardik... Shunda Ovrupada nima qolardi? Qolgan mamlakatlarni bir kunda olardik  qarabsanki, dunyo teppa-teng bo'linardi  bir tomoni Kuba-Subaga o'xshagan mayda-chuyda mamlakatlar bilan Amerika, bu tomonda butun kuchu qudrati bilan Sovetlar mamlakati!</w:t>
      </w:r>
    </w:p>
    <w:p>
      <w:r>
        <w:rPr>
          <w:rFonts w:ascii="times New Roman" w:hAnsi="times New Roman" w:cs="times New Roman" w:eastAsia="times New Roman"/>
        </w:rPr>
        <w:t xml:space="preserve"> Dahshat ekan-ku,  deydi Osobist, lekin hayajonlanmaydi.  Avtonomiyaga nima bo'lgan?</w:t>
      </w:r>
    </w:p>
    <w:p>
      <w:r>
        <w:rPr>
          <w:rFonts w:ascii="times New Roman" w:hAnsi="times New Roman" w:cs="times New Roman" w:eastAsia="times New Roman"/>
        </w:rPr>
        <w:t xml:space="preserve"> Mo'ylov bir nimani ko'zlagani aniq, chunki u juda uzoqni ko'rardi,  dedi Katta.  To'satdan qo'shinni Erondan opchiqishga buyruq bergan. Avtonomiya shundan so'ng yana olti oy turdi, keyin politsiya kelib, bir kunda uch ming kishini qirib tashladi. Hammasi yo'q bo'ldi-ketdi.</w:t>
      </w:r>
    </w:p>
    <w:p>
      <w:r>
        <w:rPr>
          <w:rFonts w:ascii="times New Roman" w:hAnsi="times New Roman" w:cs="times New Roman" w:eastAsia="times New Roman"/>
        </w:rPr>
        <w:t xml:space="preserve"> Avtonomiyani ularga berishi evaziga nimadir olgandir?  deb so'radi Osobist.</w:t>
      </w:r>
    </w:p>
    <w:p>
      <w:r>
        <w:rPr>
          <w:rFonts w:ascii="times New Roman" w:hAnsi="times New Roman" w:cs="times New Roman" w:eastAsia="times New Roman"/>
        </w:rPr>
        <w:t>Katta javob bermadi, u o'z xayollariga g'arq bo'lib ketgan edi.</w:t>
      </w:r>
    </w:p>
    <w:p>
      <w:r>
        <w:rPr>
          <w:rFonts w:ascii="times New Roman" w:hAnsi="times New Roman" w:cs="times New Roman" w:eastAsia="times New Roman"/>
        </w:rPr>
        <w:t>Bu tomonda saharlab qabr qazilgan, tuprog'i hali nam, tayyorlab qo'yilgan. Narigi tomonning yigitlari o'zlaricha g'o'ng'ir-g'o'ng'ir reja qiladilar. Mayitni bir amallab u yoqqa o'tkazsak bas, mabodo biz o'tolmasak u yoqdagilar o'zlari tuproqqa beradilar, uch-to'rttamiz jondan kechib bo'lsa ham urinib ko'rmaymizmi, deydilar.</w:t>
      </w:r>
    </w:p>
    <w:p>
      <w:r>
        <w:rPr>
          <w:rFonts w:ascii="times New Roman" w:hAnsi="times New Roman" w:cs="times New Roman" w:eastAsia="times New Roman"/>
        </w:rPr>
        <w:t>Lekin oraliq ikki yuz metr! Har o'n qadamda bitta askar. Bular buyruqqa so'zsiz itoat qiladilar. O't och, degan buyruq bo'lsa, otadilar.</w:t>
      </w:r>
    </w:p>
    <w:p>
      <w:r>
        <w:rPr>
          <w:rFonts w:ascii="times New Roman" w:hAnsi="times New Roman" w:cs="times New Roman" w:eastAsia="times New Roman"/>
        </w:rPr>
        <w:t>Bir mayit o'nta bo'ladi!</w:t>
      </w:r>
    </w:p>
    <w:p>
      <w:r>
        <w:rPr>
          <w:rFonts w:ascii="times New Roman" w:hAnsi="times New Roman" w:cs="times New Roman" w:eastAsia="times New Roman"/>
        </w:rPr>
        <w:t>Bu tomonning erkaklari saharlab komendaturaga jo'naganlar. Komendatura uzoqda, yetib borishga bir soat, qaytishga bir soat ketadi.</w:t>
      </w:r>
    </w:p>
    <w:p>
      <w:r>
        <w:rPr>
          <w:rFonts w:ascii="times New Roman" w:hAnsi="times New Roman" w:cs="times New Roman" w:eastAsia="times New Roman"/>
        </w:rPr>
        <w:t>Har ikkala tomon ham komendaturadan ruxsat chiqib qolar degan ilinjda kutadilar.</w:t>
      </w:r>
    </w:p>
    <w:p>
      <w:r>
        <w:rPr>
          <w:rFonts w:ascii="times New Roman" w:hAnsi="times New Roman" w:cs="times New Roman" w:eastAsia="times New Roman"/>
        </w:rPr>
        <w:t>Kechga yaqin komendaturaga ketganlar qaytadilar: ruxsat bo'lmabdi. Har ikki tomonda ham yig'i-sig'i ko'tariladi. Xotinlar askarlarni yozg'iradilar, qarg'aydilar.</w:t>
      </w:r>
    </w:p>
    <w:p>
      <w:r>
        <w:rPr>
          <w:rFonts w:ascii="times New Roman" w:hAnsi="times New Roman" w:cs="times New Roman" w:eastAsia="times New Roman"/>
        </w:rPr>
        <w:t>Nihoyat, narigi tomon bir to'xtamga keladi  otani shundoqqina chegaraning yoniga ko'mishga qaror beradilar. Butun bu marosimni berigi tomon hayajon va ko'zlarda yosh ila kuzatib turadi. Qabr ko'miladi, ustiga tuproq uyiladi, tug' tikiladi.</w:t>
      </w:r>
    </w:p>
    <w:p>
      <w:r>
        <w:rPr>
          <w:rFonts w:ascii="times New Roman" w:hAnsi="times New Roman" w:cs="times New Roman" w:eastAsia="times New Roman"/>
        </w:rPr>
        <w:t>U qadim ozar tug'ini eslatadi.</w:t>
      </w:r>
    </w:p>
    <w:p>
      <w:r>
        <w:rPr>
          <w:rFonts w:ascii="times New Roman" w:hAnsi="times New Roman" w:cs="times New Roman" w:eastAsia="times New Roman"/>
        </w:rPr>
        <w:t xml:space="preserve"> Oni vstavili ni Iranskiy, ni Azerbaydjanskiy flag,  deydi osobist.</w:t>
      </w:r>
    </w:p>
    <w:p>
      <w:r>
        <w:rPr>
          <w:rFonts w:ascii="times New Roman" w:hAnsi="times New Roman" w:cs="times New Roman" w:eastAsia="times New Roman"/>
        </w:rPr>
        <w:t xml:space="preserve"> MС‹ za nix ne otvechaem, eto teper kapitalisticheskaya strana, a oni  nashi klassnС‹e vragi,  deydi Katta.  Nichego, posmotrim.</w:t>
      </w:r>
    </w:p>
    <w:p>
      <w:r>
        <w:rPr>
          <w:rFonts w:ascii="times New Roman" w:hAnsi="times New Roman" w:cs="times New Roman" w:eastAsia="times New Roman"/>
        </w:rPr>
        <w:t xml:space="preserve"> Ularning hech gapdan xabarlari yo'q,  deydi keyin.  Ikkala tomon birlashamiz deb qirilib ketaveradilar  birlashinglar deb qutqu solamiz-u, keyin bildirmay foydalanamiz. Ishimiz o'xshamay qolsa, hech bo'lmaganda sotib yuboramiz. Avtonomiyani Shimoliy Iroqdagi neftga almashganimiz kabi. Osobist, dunyoning qanday taqsimlab olingani haqida hech o'ylab ko'rganmisan? Har bir mamlakatda eng kamida bitta porox bochkasi bor, undan o'nlab mamlakatlar o'zlarining manfaatlari yo'lida foydalanishga urinadilar. Xalqlar esa, mana  ko'rib turganingday, chegaralarda urf-odat, til, millat deb yuraveradilar, bizlar o'ylab chiqargan g'oyalar uchun qurbon bo'ladilar, ular qahramon deb e'lon qilinadi, u qahramonlar ham bir yo'qolib - bir chiqib turadi... Aslida... til ham, millat ham bir kun kelib yo'q bo'lib ketadi. Kuch qoladi, kuch!</w:t>
      </w:r>
    </w:p>
    <w:p>
      <w:r>
        <w:rPr>
          <w:rFonts w:ascii="times New Roman" w:hAnsi="times New Roman" w:cs="times New Roman" w:eastAsia="times New Roman"/>
        </w:rPr>
        <w:t xml:space="preserve"> Unday porox bochkalari bizda ham bor,  dedi Osobist, o'ychan.</w:t>
      </w:r>
    </w:p>
    <w:p>
      <w:r>
        <w:rPr>
          <w:rFonts w:ascii="times New Roman" w:hAnsi="times New Roman" w:cs="times New Roman" w:eastAsia="times New Roman"/>
        </w:rPr>
        <w:t xml:space="preserve"> Vo! Ana o'shalardan boshqalar foydalana olmasligi uchun, bilasanmi, qanaqa aqlli bosh kerak,  ko'rsatkich barmog'ini havoga nuqidi Katta.  Tem bolee, bunaka kichkina mamlakatlarni katta o'yinlardan sog'-omon olib chiqish uchun boshida daho turishi kerak, daho!</w:t>
      </w:r>
    </w:p>
    <w:p>
      <w:r>
        <w:rPr>
          <w:rFonts w:ascii="times New Roman" w:hAnsi="times New Roman" w:cs="times New Roman" w:eastAsia="times New Roman"/>
        </w:rPr>
        <w:t>Bu orada mayit qabrga qo'yilgach, narigi tomondagilar ham, berigi tomondagilar ham keta olmaydilar, yana chegaraga taqalib keladilar.</w:t>
      </w:r>
    </w:p>
    <w:p>
      <w:r>
        <w:rPr>
          <w:rFonts w:ascii="times New Roman" w:hAnsi="times New Roman" w:cs="times New Roman" w:eastAsia="times New Roman"/>
        </w:rPr>
        <w:t>Endi so'z qotishga had yo'q, ikki tomon ham bir-biriga jim qarab turadi.</w:t>
      </w:r>
    </w:p>
    <w:p>
      <w:r>
        <w:rPr>
          <w:rFonts w:ascii="times New Roman" w:hAnsi="times New Roman" w:cs="times New Roman" w:eastAsia="times New Roman"/>
        </w:rPr>
        <w:t>Bir mahal berigi tomondan bir baxshi chiqadi. Bu to'y-tomoshalarda har turli qo'shiqlarni aytib yuradigan anchayin bir qo'shiqchi edi. U sozini oladi, nolali kuy taraladi, keyin to'satdan xiyol xirqiragan ovozda kuylab yuboradi:</w:t>
      </w:r>
    </w:p>
    <w:p>
      <w:r>
        <w:rPr>
          <w:rFonts w:ascii="times New Roman" w:hAnsi="times New Roman" w:cs="times New Roman" w:eastAsia="times New Roman"/>
        </w:rPr>
        <w:t>В В В В Fikringda kechalar yota bilmiram,</w:t>
      </w:r>
    </w:p>
    <w:p>
      <w:r>
        <w:rPr>
          <w:rFonts w:ascii="times New Roman" w:hAnsi="times New Roman" w:cs="times New Roman" w:eastAsia="times New Roman"/>
        </w:rPr>
        <w:t>В В В В Bu fikri boshimdan ota bilmiram...</w:t>
      </w:r>
    </w:p>
    <w:p>
      <w:r>
        <w:rPr>
          <w:rFonts w:ascii="times New Roman" w:hAnsi="times New Roman" w:cs="times New Roman" w:eastAsia="times New Roman"/>
        </w:rPr>
        <w:t>U tomon ham, bu tomon ham bir qalqib ketadi. Nola chegarani qo'riqlab turgan yigitlarning boshi uzra uchib o'tadi, narigi tomondagilarning quloqlariga uriladi:</w:t>
      </w:r>
    </w:p>
    <w:p>
      <w:r>
        <w:rPr>
          <w:rFonts w:ascii="times New Roman" w:hAnsi="times New Roman" w:cs="times New Roman" w:eastAsia="times New Roman"/>
        </w:rPr>
        <w:t>В В В В Kechalar fikringda yota bilmiram</w:t>
      </w:r>
    </w:p>
    <w:p>
      <w:r>
        <w:rPr>
          <w:rFonts w:ascii="times New Roman" w:hAnsi="times New Roman" w:cs="times New Roman" w:eastAsia="times New Roman"/>
        </w:rPr>
        <w:t>В В В В Bu fikri boshimdan ota bilmiram...</w:t>
      </w:r>
    </w:p>
    <w:p>
      <w:r>
        <w:rPr>
          <w:rFonts w:ascii="times New Roman" w:hAnsi="times New Roman" w:cs="times New Roman" w:eastAsia="times New Roman"/>
        </w:rPr>
        <w:t>В В В В Naylayinki sana chata bilmiram...</w:t>
      </w:r>
    </w:p>
    <w:p>
      <w:r>
        <w:rPr>
          <w:rFonts w:ascii="times New Roman" w:hAnsi="times New Roman" w:cs="times New Roman" w:eastAsia="times New Roman"/>
        </w:rPr>
        <w:t>Safning boshida turgan erkaklarning biri, keyin qolganlari qo'shiladilar endi bu sharqiyga:</w:t>
      </w:r>
    </w:p>
    <w:p>
      <w:r>
        <w:rPr>
          <w:rFonts w:ascii="times New Roman" w:hAnsi="times New Roman" w:cs="times New Roman" w:eastAsia="times New Roman"/>
        </w:rPr>
        <w:t>В В В В Ayriliq, ayriliq, omon ayriliq,</w:t>
      </w:r>
    </w:p>
    <w:p>
      <w:r>
        <w:rPr>
          <w:rFonts w:ascii="times New Roman" w:hAnsi="times New Roman" w:cs="times New Roman" w:eastAsia="times New Roman"/>
        </w:rPr>
        <w:t>В В В В Har bir darddan o'lar yomon ayriliq...</w:t>
      </w:r>
    </w:p>
    <w:p>
      <w:r>
        <w:rPr>
          <w:rFonts w:ascii="times New Roman" w:hAnsi="times New Roman" w:cs="times New Roman" w:eastAsia="times New Roman"/>
        </w:rPr>
        <w:t/>
      </w:r>
    </w:p>
    <w:p>
      <w:r>
        <w:rPr>
          <w:rFonts w:ascii="times New Roman" w:hAnsi="times New Roman" w:cs="times New Roman" w:eastAsia="times New Roman"/>
        </w:rPr>
        <w:t>Endi bu nolaga xotin-xalaj, narigi tomon ham qo'shiladi - ozarning asrlar bo'yi kuylab kelgan qo'shig'i bu yerda bir mittigina xalqning armon sozi bo'lib chegara uzra havolanadi. Chegaraning u yog'idagilar ham, bu yog'idagilar ham bir jonu bir tan bo'lib shu dard qo'shig'ini aytadilar.</w:t>
      </w:r>
    </w:p>
    <w:p>
      <w:r>
        <w:rPr>
          <w:rFonts w:ascii="times New Roman" w:hAnsi="times New Roman" w:cs="times New Roman" w:eastAsia="times New Roman"/>
        </w:rPr>
        <w:t>Kim qayda ko'rgan motamda qo'shiq aytilganini? Lekin bular aytadilar:</w:t>
      </w:r>
    </w:p>
    <w:p>
      <w:r>
        <w:rPr>
          <w:rFonts w:ascii="times New Roman" w:hAnsi="times New Roman" w:cs="times New Roman" w:eastAsia="times New Roman"/>
        </w:rPr>
        <w:t>В В В В Uzundur hijringda qora kechalar,</w:t>
      </w:r>
    </w:p>
    <w:p>
      <w:r>
        <w:rPr>
          <w:rFonts w:ascii="times New Roman" w:hAnsi="times New Roman" w:cs="times New Roman" w:eastAsia="times New Roman"/>
        </w:rPr>
        <w:t>В В В В Bilmiram, man kabi xara kechalar.</w:t>
      </w:r>
    </w:p>
    <w:p>
      <w:r>
        <w:rPr>
          <w:rFonts w:ascii="times New Roman" w:hAnsi="times New Roman" w:cs="times New Roman" w:eastAsia="times New Roman"/>
        </w:rPr>
        <w:t>В В В В Vurubtur qalbima yara kechalar,</w:t>
      </w:r>
    </w:p>
    <w:p>
      <w:r>
        <w:rPr>
          <w:rFonts w:ascii="times New Roman" w:hAnsi="times New Roman" w:cs="times New Roman" w:eastAsia="times New Roman"/>
        </w:rPr>
        <w:t>В В В В Ayriliq, ayriliq, omon ayriliq</w:t>
      </w:r>
    </w:p>
    <w:p>
      <w:r>
        <w:rPr>
          <w:rFonts w:ascii="times New Roman" w:hAnsi="times New Roman" w:cs="times New Roman" w:eastAsia="times New Roman"/>
        </w:rPr>
        <w:t>В В В В Har bir darddan o'lar yomon ayriliq...</w:t>
      </w:r>
    </w:p>
    <w:p>
      <w:r>
        <w:rPr>
          <w:rFonts w:ascii="times New Roman" w:hAnsi="times New Roman" w:cs="times New Roman" w:eastAsia="times New Roman"/>
        </w:rPr>
        <w:t/>
      </w:r>
    </w:p>
    <w:p>
      <w:r>
        <w:rPr>
          <w:rFonts w:ascii="times New Roman" w:hAnsi="times New Roman" w:cs="times New Roman" w:eastAsia="times New Roman"/>
        </w:rPr>
        <w:t>Chollar, kampirlar, erkaklaru ayollar, yigitlaru kizlar, bolalar kuylashadi bu qo'shiqni.</w:t>
      </w:r>
    </w:p>
    <w:p>
      <w:r>
        <w:rPr>
          <w:rFonts w:ascii="times New Roman" w:hAnsi="times New Roman" w:cs="times New Roman" w:eastAsia="times New Roman"/>
        </w:rPr>
        <w:t>В В В В Ayriliq, ayriliq, omon ayriliq,</w:t>
      </w:r>
    </w:p>
    <w:p>
      <w:r>
        <w:rPr>
          <w:rFonts w:ascii="times New Roman" w:hAnsi="times New Roman" w:cs="times New Roman" w:eastAsia="times New Roman"/>
        </w:rPr>
        <w:t>В В В В Har bir darddan o'lar yomon ayriliq...</w:t>
      </w:r>
    </w:p>
    <w:p>
      <w:r>
        <w:rPr>
          <w:rFonts w:ascii="times New Roman" w:hAnsi="times New Roman" w:cs="times New Roman" w:eastAsia="times New Roman"/>
        </w:rPr>
        <w:t/>
      </w:r>
    </w:p>
    <w:p>
      <w:r>
        <w:rPr>
          <w:rFonts w:ascii="times New Roman" w:hAnsi="times New Roman" w:cs="times New Roman" w:eastAsia="times New Roman"/>
        </w:rPr>
        <w:t>... Shu kuni Osobist o'zining boshlig'iga Kattaning imperiyachilik qarashlari xususida bildirishnoma yozadi, suhbat matnini to'liq ilova qiladi, davlat sirlaridan va strategik rejalardan gapirayotganini ogohlantiradi, oradan bir kun o'tgach, Katta Bosh boshqarmaga chaqiriladi va shu bo'yi yo'q bo'lib ketadi.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 Yillar o'tadi. Endi bu qo'shiq ozar qo'shig'i bo'lmay qoladi, uni o'zbeklar, oltoylilar, afsharlar, bolqorlar, boshqirdlar, gagauzlar, dolg'onlar, xajarlar, qozoqlar, qoratovlilar, qorachoylar, qashqaylar, tatarlar, qo'miqlar, no'g'oylar, solorlar, uyg'urlar, saxalar, sibirlar, tofalar, tuvalar, turkmanlar, o'ring'oylar, xo'tanlar, chuvashlar, shohsevanlar, shorslar, baxali, eynanli, nafar, xurosoniylar, pichoqchilar, temirtoshlar, g'oyrillar, qorako'zlar, kengerlilar, tunguslar... kuylashadi.</w:t>
      </w:r>
    </w:p>
    <w:p>
      <w:r>
        <w:rPr>
          <w:rFonts w:ascii="times New Roman" w:hAnsi="times New Roman" w:cs="times New Roman" w:eastAsia="times New Roman"/>
        </w:rPr>
        <w:t>Yana oradan vaqt o'tib, bu qo'shiqning tarixi ham boshqa voqealar singari moziy qatlariga ko'miladi.</w:t>
      </w:r>
    </w:p>
    <w:p>
      <w:r>
        <w:rPr>
          <w:rFonts w:ascii="times New Roman" w:hAnsi="times New Roman" w:cs="times New Roman" w:eastAsia="times New Roman"/>
        </w:rPr>
        <w:t/>
      </w:r>
    </w:p>
    <w:p>
      <w:r>
        <w:rPr>
          <w:rFonts w:ascii="times New Roman" w:hAnsi="times New Roman" w:cs="times New Roman" w:eastAsia="times New Roman"/>
        </w:rPr>
        <w:t>Hamda sevgi haqidagi mahzun va shirin qo'shiqqa aylanib ketadi...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